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3256915</wp:posOffset>
                </wp:positionH>
                <wp:positionV relativeFrom="paragraph">
                  <wp:posOffset>133985</wp:posOffset>
                </wp:positionV>
                <wp:extent cx="3051810" cy="16668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Default="00F37F41" w:rsidP="00CE06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proofErr w:type="spellStart"/>
                            <w:r w:rsidR="00CE0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Пискловского</w:t>
                            </w:r>
                            <w:proofErr w:type="spellEnd"/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66F8A" w:rsidRDefault="00741DDC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</w:t>
                            </w:r>
                            <w:r w:rsidR="00CE0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</w:t>
                            </w:r>
                            <w:r w:rsidR="009E0F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Давыдовой</w:t>
                            </w:r>
                          </w:p>
                          <w:p w:rsidR="00EE632B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23AAF" w:rsidRPr="00C66F8A" w:rsidRDefault="00CE0B2D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5FF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ул. Советская, </w:t>
                            </w:r>
                            <w:r w:rsidRPr="00595F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 </w:t>
                            </w:r>
                            <w:r w:rsidRPr="00595FF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95FF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с. Писклово,</w:t>
                            </w:r>
                            <w:r w:rsidRPr="00CE0B2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5FF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Еткульский район,</w:t>
                            </w:r>
                            <w:r w:rsidRPr="00CE0B2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5FF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Челябинская область,</w:t>
                            </w:r>
                            <w:r w:rsidR="006B1E6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456579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6.45pt;margin-top:10.55pt;width:240.3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" stroked="f">
                <v:textbox>
                  <w:txbxContent>
                    <w:p w:rsidR="00E55907" w:rsidRDefault="00F37F41" w:rsidP="00CE06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proofErr w:type="spellStart"/>
                      <w:r w:rsidR="00CE0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Пискловского</w:t>
                      </w:r>
                      <w:proofErr w:type="spellEnd"/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6F8A" w:rsidRDefault="00741DDC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</w:t>
                      </w:r>
                      <w:r w:rsidR="00CE0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</w:t>
                      </w:r>
                      <w:r w:rsidR="009E0F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E0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Давыдовой</w:t>
                      </w:r>
                    </w:p>
                    <w:p w:rsidR="00EE632B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23AAF" w:rsidRPr="00C66F8A" w:rsidRDefault="00CE0B2D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95FF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ул. Советская, </w:t>
                      </w:r>
                      <w:r w:rsidRPr="00595F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 </w:t>
                      </w:r>
                      <w:r w:rsidRPr="00595FF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595FF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с. Писклово,</w:t>
                      </w:r>
                      <w:r w:rsidRPr="00CE0B2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5FF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Еткульский район,</w:t>
                      </w:r>
                      <w:r w:rsidRPr="00CE0B2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5FF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Челябинская область,</w:t>
                      </w:r>
                      <w:r w:rsidR="006B1E6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456579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C66F8A" w:rsidRDefault="00CE0B2D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 w:rsidR="00741DDC">
        <w:rPr>
          <w:rFonts w:ascii="Times New Roman" w:hAnsi="Times New Roman" w:cs="Times New Roman"/>
          <w:sz w:val="28"/>
          <w:szCs w:val="28"/>
        </w:rPr>
        <w:t>7</w:t>
      </w:r>
      <w:r w:rsidR="00281A85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="00281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31D9D">
        <w:rPr>
          <w:rFonts w:ascii="Times New Roman" w:hAnsi="Times New Roman" w:cs="Times New Roman"/>
          <w:sz w:val="28"/>
          <w:szCs w:val="28"/>
        </w:rPr>
        <w:t xml:space="preserve">    </w:t>
      </w:r>
      <w:r w:rsidR="00281A85">
        <w:rPr>
          <w:rFonts w:ascii="Times New Roman" w:hAnsi="Times New Roman" w:cs="Times New Roman"/>
          <w:sz w:val="28"/>
          <w:szCs w:val="28"/>
        </w:rPr>
        <w:t xml:space="preserve">   </w:t>
      </w:r>
      <w:r w:rsidR="00EE63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с. Еткуль                                                                       </w:t>
      </w:r>
      <w:r w:rsidR="00C66F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6F8A"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83C65" w:rsidRDefault="00ED11D3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0CA">
        <w:rPr>
          <w:rFonts w:ascii="Times New Roman" w:hAnsi="Times New Roman" w:cs="Times New Roman"/>
          <w:sz w:val="28"/>
          <w:szCs w:val="28"/>
        </w:rPr>
        <w:t>На основании акта проверки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2D">
        <w:rPr>
          <w:rFonts w:ascii="Times New Roman" w:hAnsi="Times New Roman" w:cs="Times New Roman"/>
          <w:sz w:val="28"/>
          <w:szCs w:val="28"/>
        </w:rPr>
        <w:t>6</w:t>
      </w:r>
      <w:r w:rsidRPr="002140C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от </w:t>
      </w:r>
      <w:r w:rsidR="00CE0B2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0B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2140CA">
        <w:rPr>
          <w:rFonts w:ascii="Times New Roman" w:hAnsi="Times New Roman" w:cs="Times New Roman"/>
          <w:sz w:val="28"/>
          <w:szCs w:val="28"/>
        </w:rPr>
        <w:t xml:space="preserve"> г. </w:t>
      </w:r>
      <w:r w:rsidRPr="00F306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0B2D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315B23">
        <w:rPr>
          <w:rFonts w:ascii="Times New Roman" w:hAnsi="Times New Roman" w:cs="Times New Roman"/>
          <w:sz w:val="28"/>
          <w:szCs w:val="28"/>
        </w:rPr>
        <w:t xml:space="preserve"> сельского поселения, ИНН </w:t>
      </w:r>
      <w:r w:rsidR="00CE0B2D" w:rsidRPr="00595FF7">
        <w:rPr>
          <w:rFonts w:ascii="Times New Roman" w:hAnsi="Times New Roman" w:cs="Times New Roman"/>
          <w:sz w:val="28"/>
          <w:szCs w:val="28"/>
        </w:rPr>
        <w:t>7430000397</w:t>
      </w:r>
      <w:r w:rsidRPr="00F3066E">
        <w:rPr>
          <w:rFonts w:ascii="Times New Roman" w:hAnsi="Times New Roman" w:cs="Times New Roman"/>
          <w:sz w:val="28"/>
          <w:szCs w:val="28"/>
        </w:rPr>
        <w:t xml:space="preserve">, </w:t>
      </w:r>
      <w:r w:rsidRPr="00315B23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proofErr w:type="gramStart"/>
      <w:r w:rsidR="00CE0B2D" w:rsidRPr="00595FF7">
        <w:rPr>
          <w:rFonts w:ascii="Times New Roman" w:hAnsi="Times New Roman" w:cs="Times New Roman"/>
          <w:bCs/>
          <w:sz w:val="28"/>
          <w:szCs w:val="28"/>
        </w:rPr>
        <w:t xml:space="preserve">Челябинская область, Еткульский район, с. Писклово, ул. Советская, </w:t>
      </w:r>
      <w:r w:rsidR="00CE0B2D" w:rsidRPr="00595FF7">
        <w:rPr>
          <w:rFonts w:ascii="Times New Roman" w:hAnsi="Times New Roman" w:cs="Times New Roman"/>
          <w:sz w:val="28"/>
          <w:szCs w:val="28"/>
        </w:rPr>
        <w:t xml:space="preserve">д. </w:t>
      </w:r>
      <w:r w:rsidR="00CE0B2D" w:rsidRPr="00595FF7">
        <w:rPr>
          <w:rFonts w:ascii="Times New Roman" w:hAnsi="Times New Roman" w:cs="Times New Roman"/>
          <w:bCs/>
          <w:sz w:val="28"/>
          <w:szCs w:val="28"/>
        </w:rPr>
        <w:t>3</w:t>
      </w:r>
      <w:r w:rsidRPr="002140C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315B23">
        <w:rPr>
          <w:rFonts w:ascii="Times New Roman" w:hAnsi="Times New Roman" w:cs="Times New Roman"/>
          <w:sz w:val="28"/>
          <w:szCs w:val="28"/>
        </w:rPr>
        <w:t xml:space="preserve">01.01.2016 г. по </w:t>
      </w:r>
      <w:r w:rsidR="00CE0B2D">
        <w:rPr>
          <w:rFonts w:ascii="Times New Roman" w:hAnsi="Times New Roman" w:cs="Times New Roman"/>
          <w:sz w:val="28"/>
          <w:szCs w:val="28"/>
        </w:rPr>
        <w:t>30</w:t>
      </w:r>
      <w:r w:rsidRPr="00315B23">
        <w:rPr>
          <w:rFonts w:ascii="Times New Roman" w:hAnsi="Times New Roman" w:cs="Times New Roman"/>
          <w:sz w:val="28"/>
          <w:szCs w:val="28"/>
        </w:rPr>
        <w:t>.0</w:t>
      </w:r>
      <w:r w:rsidR="00CE0B2D">
        <w:rPr>
          <w:rFonts w:ascii="Times New Roman" w:hAnsi="Times New Roman" w:cs="Times New Roman"/>
          <w:sz w:val="28"/>
          <w:szCs w:val="28"/>
        </w:rPr>
        <w:t>4</w:t>
      </w:r>
      <w:r w:rsidRPr="00315B23">
        <w:rPr>
          <w:rFonts w:ascii="Times New Roman" w:hAnsi="Times New Roman" w:cs="Times New Roman"/>
          <w:sz w:val="28"/>
          <w:szCs w:val="28"/>
        </w:rPr>
        <w:t>.2017 г.</w:t>
      </w:r>
      <w:r w:rsidRPr="00010266">
        <w:rPr>
          <w:rFonts w:ascii="Times New Roman" w:hAnsi="Times New Roman" w:cs="Times New Roman"/>
          <w:sz w:val="28"/>
          <w:szCs w:val="28"/>
        </w:rPr>
        <w:t xml:space="preserve"> </w:t>
      </w:r>
      <w:r w:rsidRPr="00010266">
        <w:rPr>
          <w:rFonts w:ascii="Times New Roman" w:hAnsi="Times New Roman" w:cs="Times New Roman"/>
          <w:kern w:val="2"/>
          <w:sz w:val="28"/>
          <w:szCs w:val="28"/>
        </w:rPr>
        <w:t xml:space="preserve">выявлены </w:t>
      </w:r>
      <w:r w:rsidRPr="0001026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FF5C5A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CE0B2D" w:rsidRPr="00F4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2 статьи 3, </w:t>
      </w:r>
      <w:r w:rsidR="00B4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частей</w:t>
      </w:r>
      <w:r w:rsidR="00CE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B4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</w:t>
      </w:r>
      <w:r w:rsidR="00CE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B2D" w:rsidRPr="00F4330C">
        <w:rPr>
          <w:rFonts w:ascii="Times New Roman" w:hAnsi="Times New Roman" w:cs="Times New Roman"/>
          <w:sz w:val="28"/>
          <w:szCs w:val="28"/>
        </w:rPr>
        <w:t xml:space="preserve">статьи 7, </w:t>
      </w:r>
      <w:r w:rsidR="00CE0B2D">
        <w:rPr>
          <w:rFonts w:ascii="Times New Roman" w:hAnsi="Times New Roman" w:cs="Times New Roman"/>
          <w:sz w:val="28"/>
          <w:szCs w:val="28"/>
        </w:rPr>
        <w:t xml:space="preserve">частей 7, 9 </w:t>
      </w:r>
      <w:r w:rsidR="00CE0B2D" w:rsidRPr="00F4330C">
        <w:rPr>
          <w:rFonts w:ascii="Times New Roman" w:hAnsi="Times New Roman" w:cs="Times New Roman"/>
          <w:sz w:val="28"/>
          <w:szCs w:val="28"/>
        </w:rPr>
        <w:t xml:space="preserve">статьи 17, </w:t>
      </w:r>
      <w:r w:rsidR="00CE0B2D">
        <w:rPr>
          <w:rFonts w:ascii="Times New Roman" w:hAnsi="Times New Roman" w:cs="Times New Roman"/>
          <w:sz w:val="28"/>
          <w:szCs w:val="28"/>
        </w:rPr>
        <w:t xml:space="preserve">частей 10, 15 </w:t>
      </w:r>
      <w:r w:rsidR="00CE0B2D" w:rsidRPr="00F4330C">
        <w:rPr>
          <w:rFonts w:ascii="Times New Roman" w:hAnsi="Times New Roman" w:cs="Times New Roman"/>
          <w:sz w:val="28"/>
          <w:szCs w:val="28"/>
        </w:rPr>
        <w:t>статьи 21, част</w:t>
      </w:r>
      <w:r w:rsidR="00CE0B2D">
        <w:rPr>
          <w:rFonts w:ascii="Times New Roman" w:hAnsi="Times New Roman" w:cs="Times New Roman"/>
          <w:sz w:val="28"/>
          <w:szCs w:val="28"/>
        </w:rPr>
        <w:t>и</w:t>
      </w:r>
      <w:r w:rsidR="00CE0B2D" w:rsidRPr="00F4330C">
        <w:rPr>
          <w:rFonts w:ascii="Times New Roman" w:hAnsi="Times New Roman" w:cs="Times New Roman"/>
          <w:sz w:val="28"/>
          <w:szCs w:val="28"/>
        </w:rPr>
        <w:t xml:space="preserve"> 2 статьи 34, части 2 статьи 93, части 1 статьи 95, частей 2 и 3 статьи 103</w:t>
      </w:r>
      <w:proofErr w:type="gramEnd"/>
      <w:r w:rsidR="00CE0B2D" w:rsidRPr="00F4330C">
        <w:rPr>
          <w:rFonts w:ascii="Times New Roman" w:hAnsi="Times New Roman" w:cs="Times New Roman"/>
          <w:sz w:val="28"/>
          <w:szCs w:val="28"/>
        </w:rPr>
        <w:t>, частей 3 и 9 статьи 94 Закона о контрактной системе</w:t>
      </w:r>
      <w:r w:rsidR="0052276E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83C65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CE0B2D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F23AAF">
        <w:rPr>
          <w:rFonts w:ascii="Times New Roman" w:hAnsi="Times New Roman" w:cs="Times New Roman"/>
          <w:sz w:val="28"/>
          <w:szCs w:val="28"/>
        </w:rPr>
        <w:t xml:space="preserve"> сельского поселения в обязательном порядке в срок до </w:t>
      </w:r>
      <w:r w:rsidRPr="00F23AAF">
        <w:rPr>
          <w:rFonts w:ascii="Times New Roman" w:hAnsi="Times New Roman" w:cs="Times New Roman"/>
          <w:b/>
          <w:sz w:val="28"/>
          <w:szCs w:val="28"/>
        </w:rPr>
        <w:t>2</w:t>
      </w:r>
      <w:r w:rsidR="00CE0B2D">
        <w:rPr>
          <w:rFonts w:ascii="Times New Roman" w:hAnsi="Times New Roman" w:cs="Times New Roman"/>
          <w:b/>
          <w:sz w:val="28"/>
          <w:szCs w:val="28"/>
        </w:rPr>
        <w:t>4</w:t>
      </w:r>
      <w:r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B2D">
        <w:rPr>
          <w:rFonts w:ascii="Times New Roman" w:hAnsi="Times New Roman" w:cs="Times New Roman"/>
          <w:b/>
          <w:sz w:val="28"/>
          <w:szCs w:val="28"/>
        </w:rPr>
        <w:t>июля</w:t>
      </w:r>
      <w:r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AAF">
        <w:rPr>
          <w:rFonts w:ascii="Times New Roman" w:hAnsi="Times New Roman" w:cs="Times New Roman"/>
          <w:sz w:val="28"/>
          <w:szCs w:val="28"/>
        </w:rPr>
        <w:t>2017 года:</w:t>
      </w:r>
    </w:p>
    <w:p w:rsidR="00ED11D3" w:rsidRPr="00F23AAF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1) </w:t>
      </w:r>
      <w:r w:rsidR="0052276E">
        <w:rPr>
          <w:rFonts w:ascii="Times New Roman" w:hAnsi="Times New Roman" w:cs="Times New Roman"/>
          <w:sz w:val="28"/>
          <w:szCs w:val="28"/>
        </w:rPr>
        <w:t>У</w:t>
      </w:r>
      <w:r w:rsidRPr="00F23AAF">
        <w:rPr>
          <w:rFonts w:ascii="Times New Roman" w:hAnsi="Times New Roman" w:cs="Times New Roman"/>
          <w:sz w:val="28"/>
          <w:szCs w:val="28"/>
        </w:rPr>
        <w:t xml:space="preserve">силить </w:t>
      </w:r>
      <w:proofErr w:type="gramStart"/>
      <w:r w:rsidRPr="00F23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AAF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 в сфере закупок</w:t>
      </w:r>
      <w:r w:rsidR="0052276E">
        <w:rPr>
          <w:rFonts w:ascii="Times New Roman" w:hAnsi="Times New Roman" w:cs="Times New Roman"/>
          <w:sz w:val="28"/>
          <w:szCs w:val="28"/>
        </w:rPr>
        <w:t>.</w:t>
      </w:r>
    </w:p>
    <w:p w:rsidR="00ED11D3" w:rsidRPr="00F23AAF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AAF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2276E">
        <w:rPr>
          <w:rFonts w:ascii="Times New Roman" w:hAnsi="Times New Roman" w:cs="Times New Roman"/>
          <w:bCs/>
          <w:sz w:val="28"/>
          <w:szCs w:val="28"/>
        </w:rPr>
        <w:t>П</w:t>
      </w:r>
      <w:r w:rsidRPr="00F23AAF">
        <w:rPr>
          <w:rFonts w:ascii="Times New Roman" w:hAnsi="Times New Roman" w:cs="Times New Roman"/>
          <w:bCs/>
          <w:sz w:val="28"/>
          <w:szCs w:val="28"/>
        </w:rPr>
        <w:t>роанализировать нарушения законодательства о контрактной системе в сфере закупок, выявленные в результате проверки, и принять исчерпывающие меры по недопущению их в дальнейшей работе</w:t>
      </w:r>
      <w:r w:rsidR="00CE0B2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2D" w:rsidRPr="00122068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AF">
        <w:rPr>
          <w:rFonts w:ascii="Times New Roman" w:hAnsi="Times New Roman" w:cs="Times New Roman"/>
          <w:sz w:val="28"/>
          <w:szCs w:val="28"/>
        </w:rPr>
        <w:t xml:space="preserve">3) </w:t>
      </w:r>
      <w:r w:rsidR="0052276E">
        <w:rPr>
          <w:rFonts w:ascii="Times New Roman" w:hAnsi="Times New Roman" w:cs="Times New Roman"/>
          <w:sz w:val="28"/>
          <w:szCs w:val="28"/>
        </w:rPr>
        <w:t>Р</w:t>
      </w:r>
      <w:r w:rsidRPr="00F23AAF">
        <w:rPr>
          <w:rFonts w:ascii="Times New Roman" w:hAnsi="Times New Roman" w:cs="Times New Roman"/>
          <w:sz w:val="28"/>
          <w:szCs w:val="28"/>
        </w:rPr>
        <w:t xml:space="preserve">азместить в реестре </w:t>
      </w:r>
      <w:r w:rsidRPr="00122068">
        <w:rPr>
          <w:rFonts w:ascii="Times New Roman" w:hAnsi="Times New Roman" w:cs="Times New Roman"/>
          <w:sz w:val="28"/>
          <w:szCs w:val="28"/>
        </w:rPr>
        <w:t>контрактов в единой информационной системе в сфере закупок информацию, предусмотренную частью 2 статьи 103 Закона о контрактной системе, по контрактам со следующими реестровыми номерами:</w:t>
      </w:r>
      <w:r w:rsidR="00CE0B2D" w:rsidRPr="0012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D3" w:rsidRPr="00122068" w:rsidRDefault="00CE0B2D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t>3743000039716000002, 3743000039716000001, 3743000039717000001.</w:t>
      </w:r>
    </w:p>
    <w:p w:rsidR="00CE0B2D" w:rsidRPr="00122068" w:rsidRDefault="00ED11D3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12206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единой информационной системы в сфере закупок о</w:t>
      </w:r>
      <w:r w:rsidRPr="00122068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отчеты </w:t>
      </w:r>
      <w:r w:rsidR="00122068" w:rsidRPr="001220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результатах отдельного этапа исполнения</w:t>
      </w:r>
      <w:r w:rsidR="00122068" w:rsidRPr="0012206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контракта</w:t>
      </w:r>
      <w:r w:rsidR="00CE06D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22068">
        <w:rPr>
          <w:rFonts w:ascii="Times New Roman" w:hAnsi="Times New Roman" w:cs="Times New Roman"/>
          <w:sz w:val="28"/>
          <w:szCs w:val="28"/>
        </w:rPr>
        <w:t xml:space="preserve">в соответствии Порядком, утвержденным постановлением Правительства Российской Федерации от 28.11.2013 № 1093, </w:t>
      </w:r>
      <w:r w:rsidRPr="00122068">
        <w:rPr>
          <w:rFonts w:ascii="Times New Roman" w:hAnsi="Times New Roman" w:cs="Times New Roman"/>
          <w:color w:val="000000"/>
          <w:sz w:val="28"/>
          <w:szCs w:val="28"/>
        </w:rPr>
        <w:t>по следующим контрактам:</w:t>
      </w:r>
      <w:r w:rsidR="00CE0B2D" w:rsidRPr="0012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B2D" w:rsidRPr="00122068" w:rsidRDefault="00CE0B2D" w:rsidP="00ED11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122068">
        <w:rPr>
          <w:rFonts w:ascii="Times New Roman" w:hAnsi="Times New Roman" w:cs="Times New Roman"/>
          <w:sz w:val="28"/>
          <w:szCs w:val="28"/>
        </w:rPr>
        <w:t>№ 45.103 от 01.01.2016 г. с ПАО «Ростелеком»</w:t>
      </w:r>
      <w:r w:rsidR="00CE06D9" w:rsidRPr="00CE0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6D9">
        <w:rPr>
          <w:rFonts w:ascii="Times New Roman" w:hAnsi="Times New Roman" w:cs="Times New Roman"/>
          <w:color w:val="000000"/>
          <w:sz w:val="28"/>
          <w:szCs w:val="28"/>
        </w:rPr>
        <w:t>за апрель, ноябрь, декабрь 2016 года;</w:t>
      </w:r>
    </w:p>
    <w:p w:rsidR="00ED11D3" w:rsidRPr="00122068" w:rsidRDefault="00CE0B2D" w:rsidP="00ED11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122068">
        <w:rPr>
          <w:rFonts w:ascii="Times New Roman" w:hAnsi="Times New Roman" w:cs="Times New Roman"/>
          <w:sz w:val="28"/>
          <w:szCs w:val="28"/>
        </w:rPr>
        <w:t>№ 45.103 от 31.01.2017 г. с ПАО «Ростелеком»</w:t>
      </w:r>
      <w:r w:rsidR="00CE06D9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E06D9">
        <w:rPr>
          <w:rFonts w:ascii="Times New Roman" w:hAnsi="Times New Roman" w:cs="Times New Roman"/>
          <w:color w:val="000000"/>
          <w:sz w:val="28"/>
          <w:szCs w:val="28"/>
        </w:rPr>
        <w:t>за март 2017 года.</w:t>
      </w:r>
    </w:p>
    <w:p w:rsidR="00CE0B2D" w:rsidRPr="00122068" w:rsidRDefault="00CE0B2D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t xml:space="preserve"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отдел внутреннего муниципального финансового контроля администрации Еткульского муниципального района в срок до </w:t>
      </w:r>
      <w:r w:rsidRPr="00122068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0B4922" w:rsidRPr="00122068">
        <w:rPr>
          <w:rFonts w:ascii="Times New Roman" w:hAnsi="Times New Roman" w:cs="Times New Roman"/>
          <w:b/>
          <w:sz w:val="28"/>
          <w:szCs w:val="28"/>
        </w:rPr>
        <w:t>июля</w:t>
      </w:r>
      <w:r w:rsidRPr="00122068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ED11D3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122068">
        <w:rPr>
          <w:sz w:val="28"/>
          <w:szCs w:val="28"/>
        </w:rPr>
        <w:t xml:space="preserve">Примечание. За невыполнение в установленный срок законного предписания </w:t>
      </w:r>
      <w:r w:rsidRPr="00122068">
        <w:rPr>
          <w:sz w:val="28"/>
          <w:szCs w:val="28"/>
          <w:shd w:val="clear" w:color="auto" w:fill="FFFFFF"/>
        </w:rPr>
        <w:t xml:space="preserve">органа, уполномоченного на осуществление контроля в сфере закупок, </w:t>
      </w:r>
      <w:r w:rsidRPr="00122068">
        <w:rPr>
          <w:sz w:val="28"/>
          <w:szCs w:val="28"/>
        </w:rPr>
        <w:t>частью 7 статьи 19.5 Кодекса РФ об административных правонарушениях предусмотрена административная ответственность в виде штрафа.</w:t>
      </w: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502" w:rsidRPr="00122068" w:rsidRDefault="00402502" w:rsidP="00402502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06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2068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02502" w:rsidRPr="00122068" w:rsidRDefault="00402502" w:rsidP="00402502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t>Еткульского муниципального района                                           А.Н. Константинов</w:t>
      </w:r>
    </w:p>
    <w:p w:rsidR="00ED11D3" w:rsidRPr="00402502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50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2" w:rsidRDefault="00402502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2-12-89</w:t>
      </w:r>
    </w:p>
    <w:sectPr w:rsidR="00ED11D3" w:rsidRPr="00ED11D3" w:rsidSect="006E578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36241"/>
    <w:rsid w:val="000522EB"/>
    <w:rsid w:val="000B4922"/>
    <w:rsid w:val="000D6A0F"/>
    <w:rsid w:val="00122068"/>
    <w:rsid w:val="00133C52"/>
    <w:rsid w:val="001376ED"/>
    <w:rsid w:val="00167BB0"/>
    <w:rsid w:val="00177CF1"/>
    <w:rsid w:val="00183C65"/>
    <w:rsid w:val="001F3409"/>
    <w:rsid w:val="00210398"/>
    <w:rsid w:val="002140CA"/>
    <w:rsid w:val="002533D8"/>
    <w:rsid w:val="002726E6"/>
    <w:rsid w:val="00281A85"/>
    <w:rsid w:val="002B00D1"/>
    <w:rsid w:val="00365E0D"/>
    <w:rsid w:val="003C5C97"/>
    <w:rsid w:val="00402502"/>
    <w:rsid w:val="004162A7"/>
    <w:rsid w:val="0046297B"/>
    <w:rsid w:val="004677A6"/>
    <w:rsid w:val="00485ACB"/>
    <w:rsid w:val="00494162"/>
    <w:rsid w:val="004C75AC"/>
    <w:rsid w:val="00522725"/>
    <w:rsid w:val="0052276E"/>
    <w:rsid w:val="00553425"/>
    <w:rsid w:val="00645DF2"/>
    <w:rsid w:val="00674B77"/>
    <w:rsid w:val="006867B4"/>
    <w:rsid w:val="006A4BDE"/>
    <w:rsid w:val="006B1E65"/>
    <w:rsid w:val="006E5782"/>
    <w:rsid w:val="00710998"/>
    <w:rsid w:val="00722150"/>
    <w:rsid w:val="00741DDC"/>
    <w:rsid w:val="00780E79"/>
    <w:rsid w:val="007B3394"/>
    <w:rsid w:val="007C07A0"/>
    <w:rsid w:val="00806A27"/>
    <w:rsid w:val="00856600"/>
    <w:rsid w:val="008B1469"/>
    <w:rsid w:val="00931D9D"/>
    <w:rsid w:val="00991C83"/>
    <w:rsid w:val="009E0FB5"/>
    <w:rsid w:val="009E2F00"/>
    <w:rsid w:val="009E3753"/>
    <w:rsid w:val="009F5C5B"/>
    <w:rsid w:val="00A151D1"/>
    <w:rsid w:val="00A635A0"/>
    <w:rsid w:val="00A67785"/>
    <w:rsid w:val="00AA58A4"/>
    <w:rsid w:val="00B45CD2"/>
    <w:rsid w:val="00B51D6B"/>
    <w:rsid w:val="00B65314"/>
    <w:rsid w:val="00BB48F6"/>
    <w:rsid w:val="00C547BD"/>
    <w:rsid w:val="00C66F8A"/>
    <w:rsid w:val="00C931F1"/>
    <w:rsid w:val="00CA69D2"/>
    <w:rsid w:val="00CD5FED"/>
    <w:rsid w:val="00CE06D9"/>
    <w:rsid w:val="00CE0B2D"/>
    <w:rsid w:val="00D64C83"/>
    <w:rsid w:val="00DE1422"/>
    <w:rsid w:val="00E55907"/>
    <w:rsid w:val="00E67FA8"/>
    <w:rsid w:val="00E90336"/>
    <w:rsid w:val="00E97235"/>
    <w:rsid w:val="00EB46DA"/>
    <w:rsid w:val="00ED11D3"/>
    <w:rsid w:val="00EE632B"/>
    <w:rsid w:val="00F02371"/>
    <w:rsid w:val="00F17845"/>
    <w:rsid w:val="00F23AAF"/>
    <w:rsid w:val="00F3333E"/>
    <w:rsid w:val="00F37F41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11</cp:revision>
  <cp:lastPrinted>2016-12-27T04:41:00Z</cp:lastPrinted>
  <dcterms:created xsi:type="dcterms:W3CDTF">2017-06-29T05:17:00Z</dcterms:created>
  <dcterms:modified xsi:type="dcterms:W3CDTF">2017-06-29T06:51:00Z</dcterms:modified>
</cp:coreProperties>
</file>